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05" w:rsidRDefault="00576005" w:rsidP="0057600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973F62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 xml:space="preserve">                                 </w:t>
      </w:r>
      <w:r w:rsidR="00973F62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  各单项成绩登记表</w:t>
      </w:r>
    </w:p>
    <w:p w:rsidR="00576005" w:rsidRPr="00DF0A9D" w:rsidRDefault="00576005" w:rsidP="00576005">
      <w:pPr>
        <w:rPr>
          <w:rFonts w:ascii="黑体" w:eastAsia="黑体" w:hAnsi="黑体"/>
          <w:sz w:val="28"/>
          <w:szCs w:val="28"/>
        </w:rPr>
      </w:pPr>
      <w:r w:rsidRPr="00DF0A9D">
        <w:rPr>
          <w:rFonts w:ascii="黑体" w:eastAsia="黑体" w:hAnsi="黑体" w:hint="eastAsia"/>
          <w:sz w:val="28"/>
          <w:szCs w:val="28"/>
        </w:rPr>
        <w:t>（一）单项指标评分表</w:t>
      </w:r>
    </w:p>
    <w:p w:rsidR="00576005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表1-1  男生体重指数（BMI）单项评分表（单位：千克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16161" w:type="dxa"/>
        <w:jc w:val="center"/>
        <w:tblInd w:w="-1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708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5"/>
      </w:tblGrid>
      <w:tr w:rsidR="00576005" w:rsidTr="004825DF">
        <w:trPr>
          <w:trHeight w:val="454"/>
          <w:jc w:val="center"/>
        </w:trPr>
        <w:tc>
          <w:tcPr>
            <w:tcW w:w="96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8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 w:rsidR="00576005" w:rsidTr="004825DF">
        <w:trPr>
          <w:trHeight w:val="454"/>
          <w:jc w:val="center"/>
        </w:trPr>
        <w:tc>
          <w:tcPr>
            <w:tcW w:w="96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8" w:type="dxa"/>
            <w:vAlign w:val="center"/>
          </w:tcPr>
          <w:p w:rsidR="00576005" w:rsidRDefault="00576005" w:rsidP="004825D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13.5~18.1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13.7~18.4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13.9~19.4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14.2~20.1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14.4~21.4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14.7~21.8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15.5~22.1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15.7~22.5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15.8~22.8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16.5~23.2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16.8~23.7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17.3~23.8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</w:tr>
      <w:tr w:rsidR="00576005" w:rsidTr="004825DF">
        <w:trPr>
          <w:trHeight w:val="454"/>
          <w:jc w:val="center"/>
        </w:trPr>
        <w:tc>
          <w:tcPr>
            <w:tcW w:w="96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≤13.8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≤14.3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≤14.6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≤15.4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≤15.6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≤15.7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≤16.7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≤17.2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</w:tr>
      <w:tr w:rsidR="00576005" w:rsidTr="004825DF">
        <w:trPr>
          <w:trHeight w:val="454"/>
          <w:jc w:val="center"/>
        </w:trPr>
        <w:tc>
          <w:tcPr>
            <w:tcW w:w="96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8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  <w:r w:rsidRPr="001C5FCD">
              <w:rPr>
                <w:sz w:val="22"/>
                <w:szCs w:val="22"/>
              </w:rPr>
              <w:t>~</w:t>
            </w:r>
            <w:r>
              <w:rPr>
                <w:sz w:val="22"/>
                <w:szCs w:val="22"/>
              </w:rPr>
              <w:t>20.3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18.5~20.4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19.5~22.1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20.2~22.6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21.5~24.1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21.9~24.5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22.2~24.9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22.6~25.2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22.9~26.0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23.3~26.3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23.8~26.5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23.9~27.3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</w:tr>
      <w:tr w:rsidR="00576005" w:rsidTr="004825DF">
        <w:trPr>
          <w:trHeight w:val="454"/>
          <w:jc w:val="center"/>
        </w:trPr>
        <w:tc>
          <w:tcPr>
            <w:tcW w:w="96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8" w:type="dxa"/>
            <w:vAlign w:val="center"/>
          </w:tcPr>
          <w:p w:rsidR="00576005" w:rsidRDefault="00576005" w:rsidP="004825D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≥20.4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≥20.5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≥22.2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≥22.7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≥24.2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≥24.6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≥25.0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≥26.1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≥26.4</w:t>
            </w:r>
          </w:p>
        </w:tc>
        <w:tc>
          <w:tcPr>
            <w:tcW w:w="111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≥26.6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≥27.4</w:t>
            </w:r>
          </w:p>
        </w:tc>
        <w:tc>
          <w:tcPr>
            <w:tcW w:w="111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576005" w:rsidRDefault="00576005" w:rsidP="00576005">
      <w:pPr>
        <w:jc w:val="center"/>
        <w:rPr>
          <w:rFonts w:ascii="宋体" w:hAnsi="宋体"/>
          <w:b/>
          <w:sz w:val="28"/>
          <w:szCs w:val="28"/>
        </w:rPr>
      </w:pPr>
    </w:p>
    <w:p w:rsidR="00576005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表1-2  女生体重指数（BMI）单项评分表（单位：千克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ascii="宋体" w:hAnsi="宋体" w:hint="eastAsia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W w:w="16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"/>
        <w:gridCol w:w="706"/>
        <w:gridCol w:w="1116"/>
        <w:gridCol w:w="1117"/>
        <w:gridCol w:w="1116"/>
        <w:gridCol w:w="1117"/>
        <w:gridCol w:w="1117"/>
        <w:gridCol w:w="1116"/>
        <w:gridCol w:w="1117"/>
        <w:gridCol w:w="1116"/>
        <w:gridCol w:w="1117"/>
        <w:gridCol w:w="1117"/>
        <w:gridCol w:w="1116"/>
        <w:gridCol w:w="1117"/>
        <w:gridCol w:w="1117"/>
      </w:tblGrid>
      <w:tr w:rsidR="00576005" w:rsidTr="004825DF">
        <w:trPr>
          <w:trHeight w:val="567"/>
          <w:jc w:val="center"/>
        </w:trPr>
        <w:tc>
          <w:tcPr>
            <w:tcW w:w="98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 w:rsidR="00576005" w:rsidTr="004825DF">
        <w:trPr>
          <w:trHeight w:val="567"/>
          <w:jc w:val="center"/>
        </w:trPr>
        <w:tc>
          <w:tcPr>
            <w:tcW w:w="98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6" w:type="dxa"/>
            <w:vAlign w:val="center"/>
          </w:tcPr>
          <w:p w:rsidR="00576005" w:rsidRDefault="00576005" w:rsidP="004825DF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13.3~17.3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13.5~17.8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13.6~18.6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13.7~19.4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13.8~20.5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14.2~20.8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14.8~21.7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15.3~22.2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16.0~22.6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16.5~22.7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16.9~23.2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17.1~23.3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:rsidR="00576005" w:rsidTr="004825DF">
        <w:trPr>
          <w:trHeight w:val="567"/>
          <w:jc w:val="center"/>
        </w:trPr>
        <w:tc>
          <w:tcPr>
            <w:tcW w:w="98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6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≤13.2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≤13.5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≤13.7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≤14.7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≤15.2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≤15.9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≤16.8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</w:t>
            </w:r>
            <w:r>
              <w:rPr>
                <w:rFonts w:hint="eastAsia"/>
                <w:sz w:val="22"/>
                <w:szCs w:val="22"/>
              </w:rPr>
              <w:t>.0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:rsidR="00576005" w:rsidTr="004825DF">
        <w:trPr>
          <w:trHeight w:val="567"/>
          <w:jc w:val="center"/>
        </w:trPr>
        <w:tc>
          <w:tcPr>
            <w:tcW w:w="98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6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17.4~19.2</w:t>
            </w:r>
          </w:p>
        </w:tc>
        <w:tc>
          <w:tcPr>
            <w:tcW w:w="111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17.9~20.2</w:t>
            </w:r>
          </w:p>
        </w:tc>
        <w:tc>
          <w:tcPr>
            <w:tcW w:w="111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18.7~21.1</w:t>
            </w:r>
          </w:p>
        </w:tc>
        <w:tc>
          <w:tcPr>
            <w:tcW w:w="111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19.5~22.0</w:t>
            </w:r>
          </w:p>
        </w:tc>
        <w:tc>
          <w:tcPr>
            <w:tcW w:w="111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20.6~22.9</w:t>
            </w:r>
          </w:p>
        </w:tc>
        <w:tc>
          <w:tcPr>
            <w:tcW w:w="111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20.9~23.6</w:t>
            </w:r>
          </w:p>
        </w:tc>
        <w:tc>
          <w:tcPr>
            <w:tcW w:w="111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21.8~24.4</w:t>
            </w:r>
          </w:p>
        </w:tc>
        <w:tc>
          <w:tcPr>
            <w:tcW w:w="111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22.3~24.8</w:t>
            </w:r>
          </w:p>
        </w:tc>
        <w:tc>
          <w:tcPr>
            <w:tcW w:w="111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22.7~25.1</w:t>
            </w:r>
          </w:p>
        </w:tc>
        <w:tc>
          <w:tcPr>
            <w:tcW w:w="111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22.8~25.2</w:t>
            </w:r>
          </w:p>
        </w:tc>
        <w:tc>
          <w:tcPr>
            <w:tcW w:w="111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23.3~25.4</w:t>
            </w:r>
          </w:p>
        </w:tc>
        <w:tc>
          <w:tcPr>
            <w:tcW w:w="111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23.4~25.7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:rsidR="00576005" w:rsidTr="004825DF">
        <w:trPr>
          <w:trHeight w:val="567"/>
          <w:jc w:val="center"/>
        </w:trPr>
        <w:tc>
          <w:tcPr>
            <w:tcW w:w="98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肥胖</w:t>
            </w:r>
          </w:p>
        </w:tc>
        <w:tc>
          <w:tcPr>
            <w:tcW w:w="706" w:type="dxa"/>
            <w:vAlign w:val="center"/>
          </w:tcPr>
          <w:p w:rsidR="00576005" w:rsidRDefault="00576005" w:rsidP="004825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≥19.3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≥20.3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≥21.2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≥22.1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≥23.0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≥23.7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≥24.5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≥24.9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≥25.2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≥25.5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≥25.8</w:t>
            </w:r>
          </w:p>
        </w:tc>
        <w:tc>
          <w:tcPr>
            <w:tcW w:w="111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 w:rsidRPr="00101A76">
        <w:rPr>
          <w:rFonts w:ascii="宋体" w:hAnsi="宋体" w:hint="eastAsia"/>
          <w:b/>
          <w:sz w:val="28"/>
          <w:szCs w:val="28"/>
        </w:rPr>
        <w:t>表1-3  男生肺活量单项评分表（单位：毫升）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"/>
        <w:gridCol w:w="1099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0"/>
      </w:tblGrid>
      <w:tr w:rsidR="00576005" w:rsidTr="004825DF">
        <w:trPr>
          <w:trHeight w:val="288"/>
          <w:jc w:val="center"/>
        </w:trPr>
        <w:tc>
          <w:tcPr>
            <w:tcW w:w="190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16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4740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5140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4620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5020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4900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4650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4400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1430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2110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4280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4160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4040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3920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3800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3680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1010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1570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3560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3440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870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1390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3320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316" w:type="pct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1030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2470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3030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2860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890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1230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1670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2210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2690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2520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316" w:type="pct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</w:tr>
    </w:tbl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表1-4  女生肺活量单项评分表（单位：毫升）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576005" w:rsidTr="004825DF">
        <w:trPr>
          <w:trHeight w:val="288"/>
          <w:jc w:val="center"/>
        </w:trPr>
        <w:tc>
          <w:tcPr>
            <w:tcW w:w="539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1390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1610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1530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1370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1210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1130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680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1020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1810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990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1970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640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1730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930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1080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1190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1490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1590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1790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</w:tr>
    </w:tbl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表1-5  男生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 w:hint="eastAsia"/>
            <w:b/>
            <w:sz w:val="28"/>
            <w:szCs w:val="28"/>
          </w:rPr>
          <w:t>50米</w:t>
        </w:r>
      </w:smartTag>
      <w:r w:rsidRPr="00101A76">
        <w:rPr>
          <w:rFonts w:ascii="宋体" w:hAnsi="宋体" w:hint="eastAsia"/>
          <w:b/>
          <w:sz w:val="28"/>
          <w:szCs w:val="28"/>
        </w:rPr>
        <w:t>跑单项评分表（单位：秒）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576005" w:rsidTr="004825DF">
        <w:trPr>
          <w:trHeight w:val="288"/>
          <w:jc w:val="center"/>
        </w:trPr>
        <w:tc>
          <w:tcPr>
            <w:tcW w:w="539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</w:tbl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表1-6  女生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101A76">
          <w:rPr>
            <w:rFonts w:ascii="宋体" w:hAnsi="宋体" w:hint="eastAsia"/>
            <w:b/>
            <w:sz w:val="28"/>
            <w:szCs w:val="28"/>
          </w:rPr>
          <w:t>50米</w:t>
        </w:r>
      </w:smartTag>
      <w:r w:rsidRPr="00101A76">
        <w:rPr>
          <w:rFonts w:ascii="宋体" w:hAnsi="宋体" w:hint="eastAsia"/>
          <w:b/>
          <w:sz w:val="28"/>
          <w:szCs w:val="28"/>
        </w:rPr>
        <w:t>跑单项评分表（单位：秒）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097"/>
        <w:gridCol w:w="895"/>
        <w:gridCol w:w="896"/>
        <w:gridCol w:w="896"/>
        <w:gridCol w:w="895"/>
        <w:gridCol w:w="896"/>
        <w:gridCol w:w="896"/>
        <w:gridCol w:w="896"/>
        <w:gridCol w:w="895"/>
        <w:gridCol w:w="896"/>
        <w:gridCol w:w="896"/>
        <w:gridCol w:w="895"/>
        <w:gridCol w:w="896"/>
        <w:gridCol w:w="896"/>
        <w:gridCol w:w="896"/>
      </w:tblGrid>
      <w:tr w:rsidR="00576005" w:rsidRPr="003E5C2C" w:rsidTr="004825DF">
        <w:trPr>
          <w:trHeight w:val="288"/>
          <w:jc w:val="center"/>
        </w:trPr>
        <w:tc>
          <w:tcPr>
            <w:tcW w:w="53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9.4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7.6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9.5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9.0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8.2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12.8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12.0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11.0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 w:rsidRPr="001C5FCD">
              <w:rPr>
                <w:bCs/>
                <w:sz w:val="22"/>
                <w:szCs w:val="22"/>
              </w:rPr>
              <w:t>10.2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 w:val="restart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</w:tr>
      <w:tr w:rsidR="00576005" w:rsidRPr="003E5C2C" w:rsidTr="004825DF">
        <w:trPr>
          <w:trHeight w:val="288"/>
          <w:jc w:val="center"/>
        </w:trPr>
        <w:tc>
          <w:tcPr>
            <w:tcW w:w="537" w:type="dxa"/>
            <w:vMerge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576005" w:rsidRPr="003E5C2C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</w:tr>
    </w:tbl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表1-7  男生坐位体前屈单项评分表（单位：厘米）</w:t>
      </w: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576005" w:rsidTr="004825DF">
        <w:trPr>
          <w:trHeight w:val="288"/>
          <w:jc w:val="center"/>
        </w:trPr>
        <w:tc>
          <w:tcPr>
            <w:tcW w:w="539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16.3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16.5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25.1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15.3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19.7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21.5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22.4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22.8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23.3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15.8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20.5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21.5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18.3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19.5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19.9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18.2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16.8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15.4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5.8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13.5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12.6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4.0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3.8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9.8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-0.1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2.5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8.4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6.5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-2.7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3.5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5.6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3.7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-3.8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0.1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-2.8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-5.0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-8.0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-7.4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-6.2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-3.0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-4.4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-7.6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-9.0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-8.6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-7.4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-2.9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-1.3</w:t>
            </w:r>
          </w:p>
        </w:tc>
        <w:tc>
          <w:tcPr>
            <w:tcW w:w="896" w:type="dxa"/>
            <w:vAlign w:val="center"/>
          </w:tcPr>
          <w:p w:rsidR="00576005" w:rsidRPr="00672EBF" w:rsidRDefault="00576005" w:rsidP="004825DF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</w:tr>
    </w:tbl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表1-8  女生坐位体前屈单项评分表（单位：厘米）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 w:rsidR="00576005" w:rsidTr="004825DF">
        <w:trPr>
          <w:trHeight w:val="288"/>
        </w:trPr>
        <w:tc>
          <w:tcPr>
            <w:tcW w:w="539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9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26.3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24.4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</w:t>
            </w:r>
            <w:r w:rsidRPr="001C5FCD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20.8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21.4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22.2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22.4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21.0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19.5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18.2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16.9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15.6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14.3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2.3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1.9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3.7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6.0</w:t>
            </w:r>
          </w:p>
        </w:tc>
        <w:tc>
          <w:tcPr>
            <w:tcW w:w="89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6.5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4.9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0.5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3.6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4.1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2.8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</w:tr>
      <w:tr w:rsidR="00576005" w:rsidTr="004825DF">
        <w:trPr>
          <w:trHeight w:val="288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-1.7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-1.9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-2.1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-1.1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1.5</w:t>
            </w:r>
          </w:p>
        </w:tc>
        <w:tc>
          <w:tcPr>
            <w:tcW w:w="89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2.5</w:t>
            </w:r>
          </w:p>
        </w:tc>
      </w:tr>
    </w:tbl>
    <w:p w:rsidR="00576005" w:rsidRDefault="00576005" w:rsidP="00576005">
      <w:pPr>
        <w:spacing w:line="40" w:lineRule="exact"/>
      </w:pPr>
    </w:p>
    <w:p w:rsidR="00576005" w:rsidRPr="00101A76" w:rsidRDefault="00576005" w:rsidP="00576005">
      <w:pPr>
        <w:widowControl/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</w:t>
      </w:r>
      <w:r>
        <w:rPr>
          <w:rFonts w:ascii="宋体" w:hAnsi="宋体" w:hint="eastAsia"/>
          <w:b/>
          <w:sz w:val="28"/>
          <w:szCs w:val="28"/>
        </w:rPr>
        <w:t>9</w:t>
      </w:r>
      <w:r w:rsidRPr="00101A76">
        <w:rPr>
          <w:rFonts w:ascii="宋体" w:hAnsi="宋体" w:hint="eastAsia"/>
          <w:b/>
          <w:sz w:val="28"/>
          <w:szCs w:val="28"/>
        </w:rPr>
        <w:t xml:space="preserve">  男生立定跳远单项评分表（单位：厘米）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 w:rsidR="00576005" w:rsidTr="004825DF">
        <w:trPr>
          <w:trHeight w:val="288"/>
        </w:trPr>
        <w:tc>
          <w:tcPr>
            <w:tcW w:w="538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243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258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231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227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237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223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238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219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234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211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226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197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207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222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199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214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</w:tr>
    </w:tbl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</w:t>
      </w:r>
      <w:r>
        <w:rPr>
          <w:rFonts w:ascii="宋体" w:hAnsi="宋体" w:hint="eastAsia"/>
          <w:b/>
          <w:sz w:val="28"/>
          <w:szCs w:val="28"/>
        </w:rPr>
        <w:t>10</w:t>
      </w:r>
      <w:r w:rsidRPr="00101A76">
        <w:rPr>
          <w:rFonts w:ascii="宋体" w:hAnsi="宋体" w:hint="eastAsia"/>
          <w:b/>
          <w:sz w:val="28"/>
          <w:szCs w:val="28"/>
        </w:rPr>
        <w:t xml:space="preserve">  女生立定跳远单项评分表（单位：厘米）</w:t>
      </w: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 w:rsidR="00576005" w:rsidTr="004825DF">
        <w:trPr>
          <w:trHeight w:val="288"/>
        </w:trPr>
        <w:tc>
          <w:tcPr>
            <w:tcW w:w="538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204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178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6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148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152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143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147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138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133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137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128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</w:t>
            </w:r>
          </w:p>
        </w:tc>
      </w:tr>
      <w:tr w:rsidR="00576005" w:rsidTr="004825DF">
        <w:trPr>
          <w:trHeight w:val="288"/>
        </w:trPr>
        <w:tc>
          <w:tcPr>
            <w:tcW w:w="538" w:type="dxa"/>
            <w:vMerge/>
            <w:vAlign w:val="center"/>
          </w:tcPr>
          <w:p w:rsidR="00576005" w:rsidRDefault="00576005" w:rsidP="004825D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</w:t>
            </w:r>
            <w:r w:rsidRPr="001C5FCD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566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 w:rsidR="00576005" w:rsidRDefault="00576005" w:rsidP="00576005">
      <w:pPr>
        <w:spacing w:line="40" w:lineRule="exact"/>
      </w:pPr>
    </w:p>
    <w:p w:rsidR="00576005" w:rsidRPr="00101A76" w:rsidRDefault="00576005" w:rsidP="00576005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表1-1</w:t>
      </w:r>
      <w:r>
        <w:rPr>
          <w:rFonts w:ascii="宋体" w:hAnsi="宋体" w:hint="eastAsia"/>
          <w:b/>
          <w:sz w:val="28"/>
          <w:szCs w:val="28"/>
        </w:rPr>
        <w:t>1</w:t>
      </w:r>
      <w:r w:rsidRPr="00101A76">
        <w:rPr>
          <w:rFonts w:ascii="宋体" w:hAnsi="宋体" w:hint="eastAsia"/>
          <w:b/>
          <w:sz w:val="28"/>
          <w:szCs w:val="28"/>
        </w:rPr>
        <w:t xml:space="preserve">  男生一分钟仰卧起坐、引体向上单项评分表（单位：次）</w:t>
      </w: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00"/>
        <w:gridCol w:w="1044"/>
        <w:gridCol w:w="1044"/>
        <w:gridCol w:w="1044"/>
        <w:gridCol w:w="1044"/>
        <w:gridCol w:w="1044"/>
        <w:gridCol w:w="1045"/>
        <w:gridCol w:w="1044"/>
        <w:gridCol w:w="1044"/>
        <w:gridCol w:w="1044"/>
        <w:gridCol w:w="1044"/>
        <w:gridCol w:w="1044"/>
        <w:gridCol w:w="1045"/>
      </w:tblGrid>
      <w:tr w:rsidR="00576005" w:rsidTr="004825DF">
        <w:trPr>
          <w:trHeight w:val="288"/>
        </w:trPr>
        <w:tc>
          <w:tcPr>
            <w:tcW w:w="54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51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1045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76005" w:rsidTr="004825DF">
        <w:trPr>
          <w:trHeight w:val="288"/>
        </w:trPr>
        <w:tc>
          <w:tcPr>
            <w:tcW w:w="540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 w:rsidR="00576005" w:rsidRPr="001C5FCD" w:rsidRDefault="00576005" w:rsidP="004825DF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76005" w:rsidRDefault="00576005" w:rsidP="00576005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注：小学三年级～六年级：一分钟仰卧起坐；初中、高中、大学：引体向上。</w:t>
      </w:r>
    </w:p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仿宋" w:eastAsia="仿宋" w:hAnsi="仿宋"/>
          <w:sz w:val="24"/>
        </w:rP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表1-1</w:t>
      </w:r>
      <w:r>
        <w:rPr>
          <w:rFonts w:ascii="宋体" w:hAnsi="宋体" w:hint="eastAsia"/>
          <w:b/>
          <w:sz w:val="28"/>
          <w:szCs w:val="28"/>
        </w:rPr>
        <w:t>2</w:t>
      </w:r>
      <w:r w:rsidRPr="00101A76">
        <w:rPr>
          <w:rFonts w:ascii="宋体" w:hAnsi="宋体" w:hint="eastAsia"/>
          <w:b/>
          <w:sz w:val="28"/>
          <w:szCs w:val="28"/>
        </w:rPr>
        <w:t xml:space="preserve">  女生一分钟仰卧起坐单项评分表（单位：次）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103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3"/>
      </w:tblGrid>
      <w:tr w:rsidR="00576005" w:rsidTr="004825DF">
        <w:trPr>
          <w:trHeight w:val="288"/>
          <w:jc w:val="center"/>
        </w:trPr>
        <w:tc>
          <w:tcPr>
            <w:tcW w:w="190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68" w:type="pct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190" w:type="pct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9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" w:type="pct"/>
            <w:vAlign w:val="center"/>
          </w:tcPr>
          <w:p w:rsidR="00576005" w:rsidRDefault="00576005" w:rsidP="004825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表1-1</w:t>
      </w:r>
      <w:r>
        <w:rPr>
          <w:rFonts w:ascii="宋体" w:hAnsi="宋体" w:hint="eastAsia"/>
          <w:b/>
          <w:sz w:val="28"/>
          <w:szCs w:val="28"/>
        </w:rPr>
        <w:t>3</w:t>
      </w:r>
      <w:r w:rsidRPr="00101A76">
        <w:rPr>
          <w:rFonts w:ascii="宋体" w:hAnsi="宋体" w:hint="eastAsia"/>
          <w:b/>
          <w:sz w:val="28"/>
          <w:szCs w:val="28"/>
        </w:rPr>
        <w:t xml:space="preserve">  男生耐力跑单项评分表（单位：分·秒）</w:t>
      </w:r>
    </w:p>
    <w:tbl>
      <w:tblPr>
        <w:tblW w:w="14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1255"/>
        <w:gridCol w:w="1256"/>
        <w:gridCol w:w="1256"/>
        <w:gridCol w:w="1255"/>
        <w:gridCol w:w="1256"/>
        <w:gridCol w:w="1256"/>
        <w:gridCol w:w="1255"/>
        <w:gridCol w:w="1256"/>
        <w:gridCol w:w="1256"/>
        <w:gridCol w:w="1256"/>
      </w:tblGrid>
      <w:tr w:rsidR="00576005" w:rsidTr="004825DF">
        <w:trPr>
          <w:trHeight w:val="288"/>
          <w:jc w:val="center"/>
        </w:trPr>
        <w:tc>
          <w:tcPr>
            <w:tcW w:w="539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1'33"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1'36"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1'48"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2'18"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2'26"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2'28"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6'00"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2'38"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7'00"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6'45"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6'35"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6'20"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</w:tr>
    </w:tbl>
    <w:p w:rsidR="00576005" w:rsidRDefault="00576005" w:rsidP="00576005">
      <w:pPr>
        <w:jc w:val="left"/>
        <w:rPr>
          <w:rFonts w:ascii="仿宋" w:eastAsia="仿宋" w:hAnsi="仿宋"/>
          <w:sz w:val="24"/>
        </w:rPr>
      </w:pPr>
    </w:p>
    <w:p w:rsidR="00576005" w:rsidRPr="00101A76" w:rsidRDefault="00576005" w:rsidP="00576005">
      <w:pPr>
        <w:jc w:val="center"/>
        <w:rPr>
          <w:rFonts w:ascii="宋体" w:hAnsi="宋体"/>
          <w:b/>
          <w:sz w:val="28"/>
          <w:szCs w:val="28"/>
        </w:rPr>
      </w:pPr>
      <w:r w:rsidRPr="004555F6">
        <w:rPr>
          <w:rFonts w:ascii="仿宋" w:eastAsia="仿宋" w:hAnsi="仿宋"/>
          <w:sz w:val="24"/>
        </w:rPr>
        <w:br w:type="page"/>
      </w:r>
      <w:r w:rsidRPr="00101A76">
        <w:rPr>
          <w:rFonts w:ascii="宋体" w:hAnsi="宋体" w:hint="eastAsia"/>
          <w:b/>
          <w:sz w:val="28"/>
          <w:szCs w:val="28"/>
        </w:rPr>
        <w:lastRenderedPageBreak/>
        <w:t>表1-1</w:t>
      </w:r>
      <w:r>
        <w:rPr>
          <w:rFonts w:ascii="宋体" w:hAnsi="宋体" w:hint="eastAsia"/>
          <w:b/>
          <w:sz w:val="28"/>
          <w:szCs w:val="28"/>
        </w:rPr>
        <w:t>4</w:t>
      </w:r>
      <w:r w:rsidRPr="00101A76">
        <w:rPr>
          <w:rFonts w:ascii="宋体" w:hAnsi="宋体" w:hint="eastAsia"/>
          <w:b/>
          <w:sz w:val="28"/>
          <w:szCs w:val="28"/>
        </w:rPr>
        <w:t xml:space="preserve">  女生耐力跑单项评分表（单位：分·秒）</w:t>
      </w:r>
    </w:p>
    <w:tbl>
      <w:tblPr>
        <w:tblW w:w="141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100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6"/>
      </w:tblGrid>
      <w:tr w:rsidR="00576005" w:rsidTr="004825DF">
        <w:trPr>
          <w:trHeight w:val="288"/>
          <w:jc w:val="center"/>
        </w:trPr>
        <w:tc>
          <w:tcPr>
            <w:tcW w:w="539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1'37"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1'44"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1'47"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3'39"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</w:t>
            </w:r>
            <w:r>
              <w:rPr>
                <w:rFonts w:hint="eastAsia"/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3'48"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1'52"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1'59"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2'02"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1'58"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2'04"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2'07"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2'14"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2'19"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4'38"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 w:val="restart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2'27"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2'31"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</w:tr>
      <w:tr w:rsidR="00576005" w:rsidTr="004825DF">
        <w:trPr>
          <w:trHeight w:val="288"/>
          <w:jc w:val="center"/>
        </w:trPr>
        <w:tc>
          <w:tcPr>
            <w:tcW w:w="539" w:type="dxa"/>
            <w:vMerge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576005" w:rsidRDefault="00576005" w:rsidP="004825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2'43"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2'39"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5'28"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5'26"</w:t>
            </w:r>
          </w:p>
        </w:tc>
        <w:tc>
          <w:tcPr>
            <w:tcW w:w="1255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1256" w:type="dxa"/>
            <w:vAlign w:val="center"/>
          </w:tcPr>
          <w:p w:rsidR="00576005" w:rsidRDefault="00576005" w:rsidP="00482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</w:tr>
    </w:tbl>
    <w:p w:rsidR="00576005" w:rsidRDefault="00576005" w:rsidP="00576005">
      <w:pPr>
        <w:jc w:val="left"/>
        <w:rPr>
          <w:rFonts w:ascii="仿宋" w:eastAsia="仿宋" w:hAnsi="仿宋"/>
          <w:sz w:val="24"/>
        </w:rPr>
        <w:sectPr w:rsidR="00576005" w:rsidSect="0056727E">
          <w:headerReference w:type="default" r:id="rId7"/>
          <w:footerReference w:type="default" r:id="rId8"/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12"/>
        </w:sectPr>
      </w:pPr>
    </w:p>
    <w:p w:rsidR="00F333EB" w:rsidRDefault="00F333EB"/>
    <w:sectPr w:rsidR="00F333EB" w:rsidSect="002C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76" w:rsidRDefault="00ED4C76" w:rsidP="002C0056">
      <w:pPr>
        <w:ind w:firstLine="420"/>
      </w:pPr>
      <w:r>
        <w:separator/>
      </w:r>
    </w:p>
  </w:endnote>
  <w:endnote w:type="continuationSeparator" w:id="1">
    <w:p w:rsidR="00ED4C76" w:rsidRDefault="00ED4C76" w:rsidP="002C005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7E" w:rsidRDefault="002C005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333E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73F62">
      <w:rPr>
        <w:rStyle w:val="ad"/>
        <w:noProof/>
      </w:rPr>
      <w:t>1</w:t>
    </w:r>
    <w:r>
      <w:rPr>
        <w:rStyle w:val="ad"/>
      </w:rPr>
      <w:fldChar w:fldCharType="end"/>
    </w:r>
  </w:p>
  <w:p w:rsidR="0056727E" w:rsidRDefault="00ED4C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76" w:rsidRDefault="00ED4C76" w:rsidP="002C0056">
      <w:pPr>
        <w:ind w:firstLine="420"/>
      </w:pPr>
      <w:r>
        <w:separator/>
      </w:r>
    </w:p>
  </w:footnote>
  <w:footnote w:type="continuationSeparator" w:id="1">
    <w:p w:rsidR="00ED4C76" w:rsidRDefault="00ED4C76" w:rsidP="002C005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7E" w:rsidRDefault="00ED4C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005"/>
    <w:rsid w:val="002C0056"/>
    <w:rsid w:val="00576005"/>
    <w:rsid w:val="00973F62"/>
    <w:rsid w:val="00ED4C76"/>
    <w:rsid w:val="00F3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76005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link w:val="2Char"/>
    <w:qFormat/>
    <w:rsid w:val="00576005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link w:val="3Char"/>
    <w:qFormat/>
    <w:rsid w:val="00576005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576005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76005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76005"/>
    <w:rPr>
      <w:rFonts w:ascii="Times New Roman" w:eastAsia="仿宋_GB2312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76005"/>
    <w:rPr>
      <w:rFonts w:ascii="仿宋_GB2312" w:eastAsia="仿宋_GB2312" w:hAnsi="宋体" w:cs="宋体"/>
      <w:b/>
      <w:bCs/>
      <w:kern w:val="0"/>
      <w:sz w:val="28"/>
      <w:szCs w:val="36"/>
    </w:rPr>
  </w:style>
  <w:style w:type="character" w:customStyle="1" w:styleId="3Char">
    <w:name w:val="标题 3 Char"/>
    <w:basedOn w:val="a0"/>
    <w:link w:val="3"/>
    <w:rsid w:val="00576005"/>
    <w:rPr>
      <w:rFonts w:ascii="Times New Roman" w:eastAsia="仿宋_GB2312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576005"/>
    <w:rPr>
      <w:rFonts w:ascii="Arial" w:eastAsia="仿宋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576005"/>
    <w:rPr>
      <w:rFonts w:ascii="Times New Roman" w:eastAsia="黑体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5760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576005"/>
    <w:pPr>
      <w:ind w:leftChars="2500" w:left="100"/>
    </w:pPr>
  </w:style>
  <w:style w:type="character" w:customStyle="1" w:styleId="Char">
    <w:name w:val="日期 Char"/>
    <w:basedOn w:val="a0"/>
    <w:link w:val="a4"/>
    <w:rsid w:val="00576005"/>
    <w:rPr>
      <w:rFonts w:ascii="Times New Roman" w:eastAsia="宋体" w:hAnsi="Times New Roman" w:cs="Times New Roman"/>
      <w:szCs w:val="24"/>
    </w:rPr>
  </w:style>
  <w:style w:type="character" w:styleId="a5">
    <w:name w:val="annotation reference"/>
    <w:basedOn w:val="a0"/>
    <w:rsid w:val="00576005"/>
    <w:rPr>
      <w:sz w:val="21"/>
      <w:szCs w:val="21"/>
    </w:rPr>
  </w:style>
  <w:style w:type="paragraph" w:styleId="a6">
    <w:name w:val="annotation text"/>
    <w:basedOn w:val="a"/>
    <w:link w:val="Char0"/>
    <w:rsid w:val="00576005"/>
    <w:pPr>
      <w:jc w:val="left"/>
    </w:pPr>
  </w:style>
  <w:style w:type="character" w:customStyle="1" w:styleId="Char0">
    <w:name w:val="批注文字 Char"/>
    <w:basedOn w:val="a0"/>
    <w:link w:val="a6"/>
    <w:rsid w:val="00576005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1"/>
    <w:rsid w:val="00576005"/>
    <w:rPr>
      <w:b/>
      <w:bCs/>
    </w:rPr>
  </w:style>
  <w:style w:type="character" w:customStyle="1" w:styleId="Char1">
    <w:name w:val="批注主题 Char"/>
    <w:basedOn w:val="Char0"/>
    <w:link w:val="a7"/>
    <w:rsid w:val="00576005"/>
    <w:rPr>
      <w:b/>
      <w:bCs/>
    </w:rPr>
  </w:style>
  <w:style w:type="paragraph" w:styleId="a8">
    <w:name w:val="Balloon Text"/>
    <w:basedOn w:val="a"/>
    <w:link w:val="Char2"/>
    <w:rsid w:val="00576005"/>
    <w:rPr>
      <w:sz w:val="18"/>
      <w:szCs w:val="18"/>
    </w:rPr>
  </w:style>
  <w:style w:type="character" w:customStyle="1" w:styleId="Char2">
    <w:name w:val="批注框文本 Char"/>
    <w:basedOn w:val="a0"/>
    <w:link w:val="a8"/>
    <w:rsid w:val="00576005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rsid w:val="005760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index">
    <w:name w:val="index"/>
    <w:basedOn w:val="a0"/>
    <w:rsid w:val="00576005"/>
  </w:style>
  <w:style w:type="character" w:customStyle="1" w:styleId="apple-converted-space">
    <w:name w:val="apple-converted-space"/>
    <w:basedOn w:val="a0"/>
    <w:rsid w:val="00576005"/>
  </w:style>
  <w:style w:type="paragraph" w:styleId="aa">
    <w:name w:val="header"/>
    <w:basedOn w:val="a"/>
    <w:link w:val="Char3"/>
    <w:rsid w:val="00576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rsid w:val="00576005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4"/>
    <w:uiPriority w:val="99"/>
    <w:rsid w:val="00576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576005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qFormat/>
    <w:rsid w:val="00576005"/>
    <w:pPr>
      <w:ind w:firstLineChars="200" w:firstLine="420"/>
    </w:pPr>
    <w:rPr>
      <w:rFonts w:ascii="Calibri" w:hAnsi="Calibri"/>
      <w:szCs w:val="22"/>
    </w:rPr>
  </w:style>
  <w:style w:type="character" w:styleId="ad">
    <w:name w:val="page number"/>
    <w:basedOn w:val="a0"/>
    <w:rsid w:val="00576005"/>
  </w:style>
  <w:style w:type="paragraph" w:customStyle="1" w:styleId="10">
    <w:name w:val="样式1"/>
    <w:basedOn w:val="4"/>
    <w:next w:val="a"/>
    <w:rsid w:val="00576005"/>
    <w:rPr>
      <w:rFonts w:ascii="仿宋" w:hAnsi="仿宋"/>
      <w:color w:val="000000"/>
    </w:rPr>
  </w:style>
  <w:style w:type="paragraph" w:styleId="ae">
    <w:name w:val="Document Map"/>
    <w:basedOn w:val="a"/>
    <w:link w:val="Char5"/>
    <w:rsid w:val="00576005"/>
    <w:pPr>
      <w:shd w:val="clear" w:color="auto" w:fill="000080"/>
    </w:pPr>
  </w:style>
  <w:style w:type="character" w:customStyle="1" w:styleId="Char5">
    <w:name w:val="文档结构图 Char"/>
    <w:basedOn w:val="a0"/>
    <w:link w:val="ae"/>
    <w:rsid w:val="00576005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f">
    <w:name w:val="Hyperlink"/>
    <w:rsid w:val="00576005"/>
    <w:rPr>
      <w:color w:val="0000FF"/>
      <w:u w:val="single"/>
    </w:rPr>
  </w:style>
  <w:style w:type="paragraph" w:customStyle="1" w:styleId="20">
    <w:name w:val="样式2"/>
    <w:basedOn w:val="5"/>
    <w:next w:val="5"/>
    <w:rsid w:val="00576005"/>
  </w:style>
  <w:style w:type="paragraph" w:customStyle="1" w:styleId="30">
    <w:name w:val="样式3"/>
    <w:basedOn w:val="af0"/>
    <w:next w:val="af0"/>
    <w:rsid w:val="00576005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paragraph" w:styleId="af0">
    <w:name w:val="Title"/>
    <w:basedOn w:val="a"/>
    <w:link w:val="Char6"/>
    <w:qFormat/>
    <w:rsid w:val="0057600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6">
    <w:name w:val="标题 Char"/>
    <w:basedOn w:val="a0"/>
    <w:link w:val="af0"/>
    <w:rsid w:val="00576005"/>
    <w:rPr>
      <w:rFonts w:ascii="Arial" w:eastAsia="宋体" w:hAnsi="Arial" w:cs="Arial"/>
      <w:b/>
      <w:bCs/>
      <w:sz w:val="32"/>
      <w:szCs w:val="32"/>
    </w:rPr>
  </w:style>
  <w:style w:type="paragraph" w:styleId="11">
    <w:name w:val="toc 1"/>
    <w:basedOn w:val="a"/>
    <w:next w:val="a"/>
    <w:autoRedefine/>
    <w:rsid w:val="00576005"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12">
    <w:name w:val="列出段落1"/>
    <w:basedOn w:val="a"/>
    <w:qFormat/>
    <w:rsid w:val="00576005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rsid w:val="00576005"/>
    <w:rPr>
      <w:rFonts w:ascii="宋体"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2420</Words>
  <Characters>13800</Characters>
  <Application>Microsoft Office Word</Application>
  <DocSecurity>0</DocSecurity>
  <Lines>115</Lines>
  <Paragraphs>32</Paragraphs>
  <ScaleCrop>false</ScaleCrop>
  <Company>CHINA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2018-11-03T00:51:00Z</dcterms:created>
  <dcterms:modified xsi:type="dcterms:W3CDTF">2018-11-03T00:53:00Z</dcterms:modified>
</cp:coreProperties>
</file>